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C9EC6" w14:textId="77777777" w:rsidR="00431882" w:rsidRDefault="00431882" w:rsidP="0043188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2740D90" w14:textId="67624EAD" w:rsidR="00431882" w:rsidRPr="00A174EF" w:rsidRDefault="00431882" w:rsidP="004318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74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Pr="00A174E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4A8B0A0" wp14:editId="168CB7FA">
            <wp:extent cx="495300" cy="619125"/>
            <wp:effectExtent l="0" t="0" r="0" b="9525"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4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14:paraId="7EF667FA" w14:textId="0366316D" w:rsidR="00431882" w:rsidRPr="00A174EF" w:rsidRDefault="00AA13EF" w:rsidP="00AA13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431882" w:rsidRPr="00A174EF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14:paraId="4DFFDDAD" w14:textId="77777777" w:rsidR="00431882" w:rsidRDefault="00431882" w:rsidP="004318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4EF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«ХОРЕЙ-ВЕРСКОГО СЕЛЬСОВЕТ» </w:t>
      </w:r>
    </w:p>
    <w:p w14:paraId="6BE8196D" w14:textId="77777777" w:rsidR="00431882" w:rsidRPr="00A174EF" w:rsidRDefault="00431882" w:rsidP="004318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4EF">
        <w:rPr>
          <w:rFonts w:ascii="Times New Roman" w:hAnsi="Times New Roman" w:cs="Times New Roman"/>
          <w:b/>
          <w:sz w:val="24"/>
          <w:szCs w:val="24"/>
        </w:rPr>
        <w:t>ЗАПОЛЯРНОГО РАЙОНА</w:t>
      </w:r>
    </w:p>
    <w:p w14:paraId="422453CC" w14:textId="77777777" w:rsidR="00431882" w:rsidRPr="00A174EF" w:rsidRDefault="00431882" w:rsidP="004318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4EF">
        <w:rPr>
          <w:rFonts w:ascii="Times New Roman" w:hAnsi="Times New Roman" w:cs="Times New Roman"/>
          <w:b/>
          <w:sz w:val="24"/>
          <w:szCs w:val="24"/>
        </w:rPr>
        <w:t xml:space="preserve">  НЕНЕЦКОГО АВТОНОМНОГО ОКРУГА</w:t>
      </w:r>
    </w:p>
    <w:p w14:paraId="06AF93DA" w14:textId="77777777" w:rsidR="00431882" w:rsidRPr="00A174EF" w:rsidRDefault="00431882" w:rsidP="004318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8C7C466" w14:textId="77777777" w:rsidR="00431882" w:rsidRPr="00A174EF" w:rsidRDefault="00431882" w:rsidP="0043188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74EF">
        <w:rPr>
          <w:rFonts w:ascii="Times New Roman" w:hAnsi="Times New Roman" w:cs="Times New Roman"/>
          <w:bCs/>
          <w:sz w:val="24"/>
          <w:szCs w:val="24"/>
        </w:rPr>
        <w:t xml:space="preserve">Тридцать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второе </w:t>
      </w:r>
      <w:r w:rsidRPr="00A174EF">
        <w:rPr>
          <w:rFonts w:ascii="Times New Roman" w:hAnsi="Times New Roman" w:cs="Times New Roman"/>
          <w:bCs/>
          <w:sz w:val="24"/>
          <w:szCs w:val="24"/>
        </w:rPr>
        <w:t xml:space="preserve"> заседание 6-го созыва</w:t>
      </w:r>
    </w:p>
    <w:p w14:paraId="42C64B5B" w14:textId="77777777" w:rsidR="00431882" w:rsidRPr="00A174EF" w:rsidRDefault="00431882" w:rsidP="004318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45B4C7" w14:textId="77777777" w:rsidR="00431882" w:rsidRDefault="00431882" w:rsidP="00431882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icrosoft YaHei" w:hAnsi="Times New Roman"/>
          <w:b/>
          <w:bCs/>
          <w:spacing w:val="-5"/>
          <w:sz w:val="26"/>
          <w:szCs w:val="26"/>
        </w:rPr>
      </w:pPr>
      <w:r>
        <w:rPr>
          <w:rFonts w:ascii="Times New Roman" w:eastAsia="Microsoft YaHei" w:hAnsi="Times New Roman"/>
          <w:b/>
          <w:bCs/>
          <w:spacing w:val="-5"/>
          <w:sz w:val="26"/>
          <w:szCs w:val="26"/>
        </w:rPr>
        <w:t>РЕШЕНИЕ</w:t>
      </w:r>
    </w:p>
    <w:p w14:paraId="29352484" w14:textId="77777777" w:rsidR="00431882" w:rsidRDefault="00431882" w:rsidP="00431882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icrosoft YaHei" w:hAnsi="Times New Roman"/>
          <w:b/>
          <w:bCs/>
          <w:spacing w:val="-5"/>
          <w:sz w:val="26"/>
          <w:szCs w:val="26"/>
        </w:rPr>
      </w:pPr>
    </w:p>
    <w:p w14:paraId="76C696D8" w14:textId="066EFE10" w:rsidR="00431882" w:rsidRPr="00085EAA" w:rsidRDefault="00431882" w:rsidP="00431882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icrosoft YaHei" w:hAnsi="Times New Roman"/>
          <w:bCs/>
          <w:spacing w:val="-5"/>
          <w:sz w:val="26"/>
          <w:szCs w:val="26"/>
        </w:rPr>
      </w:pPr>
      <w:r w:rsidRPr="00085EAA">
        <w:rPr>
          <w:rFonts w:ascii="Times New Roman" w:eastAsia="Microsoft YaHei" w:hAnsi="Times New Roman"/>
          <w:bCs/>
          <w:spacing w:val="-5"/>
          <w:sz w:val="26"/>
          <w:szCs w:val="26"/>
        </w:rPr>
        <w:t>от «2</w:t>
      </w:r>
      <w:r w:rsidR="00AF7D6B">
        <w:rPr>
          <w:rFonts w:ascii="Times New Roman" w:eastAsia="Microsoft YaHei" w:hAnsi="Times New Roman"/>
          <w:bCs/>
          <w:spacing w:val="-5"/>
          <w:sz w:val="26"/>
          <w:szCs w:val="26"/>
        </w:rPr>
        <w:t>1</w:t>
      </w:r>
      <w:r w:rsidRPr="00085EAA">
        <w:rPr>
          <w:rFonts w:ascii="Times New Roman" w:eastAsia="Microsoft YaHei" w:hAnsi="Times New Roman"/>
          <w:bCs/>
          <w:spacing w:val="-5"/>
          <w:sz w:val="26"/>
          <w:szCs w:val="26"/>
        </w:rPr>
        <w:t xml:space="preserve">» сентября 2022 года № </w:t>
      </w:r>
      <w:r w:rsidR="00AF7D6B">
        <w:rPr>
          <w:rFonts w:ascii="Times New Roman" w:eastAsia="Microsoft YaHei" w:hAnsi="Times New Roman"/>
          <w:bCs/>
          <w:spacing w:val="-5"/>
          <w:sz w:val="26"/>
          <w:szCs w:val="26"/>
        </w:rPr>
        <w:t>3</w:t>
      </w:r>
    </w:p>
    <w:p w14:paraId="3B95D3D5" w14:textId="77777777" w:rsidR="00431882" w:rsidRPr="00085EAA" w:rsidRDefault="00431882" w:rsidP="00431882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icrosoft YaHei" w:hAnsi="Times New Roman"/>
          <w:b/>
          <w:bCs/>
          <w:spacing w:val="-5"/>
          <w:sz w:val="26"/>
          <w:szCs w:val="26"/>
          <w:lang w:eastAsia="en-US"/>
        </w:rPr>
      </w:pPr>
    </w:p>
    <w:p w14:paraId="7DEC537D" w14:textId="77777777" w:rsidR="00431882" w:rsidRPr="00085EAA" w:rsidRDefault="00431882" w:rsidP="00431882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icrosoft YaHei" w:hAnsi="Times New Roman"/>
          <w:b/>
          <w:bCs/>
          <w:spacing w:val="-5"/>
          <w:sz w:val="26"/>
          <w:szCs w:val="26"/>
        </w:rPr>
      </w:pPr>
    </w:p>
    <w:p w14:paraId="6E4BDCB1" w14:textId="77777777" w:rsidR="00431882" w:rsidRPr="00AA13EF" w:rsidRDefault="00431882" w:rsidP="00431882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icrosoft YaHei" w:hAnsi="Times New Roman"/>
          <w:b/>
          <w:spacing w:val="-5"/>
          <w:sz w:val="24"/>
          <w:szCs w:val="24"/>
        </w:rPr>
      </w:pPr>
      <w:r w:rsidRPr="00AA13EF">
        <w:rPr>
          <w:rFonts w:ascii="Times New Roman" w:eastAsia="Microsoft YaHei" w:hAnsi="Times New Roman"/>
          <w:b/>
          <w:spacing w:val="-5"/>
          <w:sz w:val="24"/>
          <w:szCs w:val="24"/>
        </w:rPr>
        <w:t>О внесении изменений в Положение о порядке назначения и проведения опроса граждан в муниципальном образовании «Хорей-Верский сельсовет»   Ненецкого автономного округа</w:t>
      </w:r>
    </w:p>
    <w:p w14:paraId="6F5E5CEC" w14:textId="77777777" w:rsidR="00431882" w:rsidRPr="00AA13EF" w:rsidRDefault="00431882" w:rsidP="00431882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4"/>
          <w:szCs w:val="24"/>
          <w:lang w:val="x-none"/>
        </w:rPr>
      </w:pPr>
    </w:p>
    <w:p w14:paraId="121FB5DC" w14:textId="77777777" w:rsidR="00431882" w:rsidRPr="00AA13EF" w:rsidRDefault="00431882" w:rsidP="0043188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AA13EF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Ненецкого автономного округа от 29.03.2021 № 237-оз «О внесении изменений в закон Ненецкого автономного округа «О порядке назначения и проведения опроса граждан на территориях муниципальных образований Ненецкого автономного округа» Совет депутатов Сельского поселения «</w:t>
      </w:r>
      <w:r w:rsidRPr="00AA13EF">
        <w:rPr>
          <w:rFonts w:ascii="Times New Roman" w:eastAsia="Microsoft YaHei" w:hAnsi="Times New Roman"/>
          <w:bCs/>
          <w:spacing w:val="-5"/>
          <w:sz w:val="24"/>
          <w:szCs w:val="24"/>
        </w:rPr>
        <w:t>Хорей-Верский сельсовет</w:t>
      </w:r>
      <w:r w:rsidRPr="00AA13EF">
        <w:rPr>
          <w:rFonts w:ascii="Times New Roman" w:hAnsi="Times New Roman"/>
          <w:sz w:val="24"/>
          <w:szCs w:val="24"/>
        </w:rPr>
        <w:t>» Заполярного района Ненецкого автономного округа РЕШИЛ:</w:t>
      </w:r>
    </w:p>
    <w:p w14:paraId="65907097" w14:textId="77777777" w:rsidR="00431882" w:rsidRPr="00AA13EF" w:rsidRDefault="00431882" w:rsidP="0043188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3EF">
        <w:rPr>
          <w:rFonts w:ascii="Times New Roman" w:hAnsi="Times New Roman" w:cs="Times New Roman"/>
          <w:sz w:val="24"/>
          <w:szCs w:val="24"/>
        </w:rPr>
        <w:t xml:space="preserve">1. Внести прилагаемые изменения в </w:t>
      </w:r>
      <w:r w:rsidRPr="00AA13EF">
        <w:rPr>
          <w:rFonts w:ascii="Times New Roman" w:hAnsi="Times New Roman" w:cs="Times New Roman"/>
          <w:bCs/>
          <w:sz w:val="24"/>
          <w:szCs w:val="24"/>
        </w:rPr>
        <w:t>Положение о порядке назначения и проведения опроса граждан в муниципальном образовании «</w:t>
      </w:r>
      <w:r w:rsidRPr="00AA13EF">
        <w:rPr>
          <w:rFonts w:ascii="Times New Roman" w:eastAsia="Microsoft YaHei" w:hAnsi="Times New Roman"/>
          <w:bCs/>
          <w:spacing w:val="-5"/>
          <w:sz w:val="24"/>
          <w:szCs w:val="24"/>
        </w:rPr>
        <w:t>Хорей-Верский сельсовет</w:t>
      </w:r>
      <w:r w:rsidRPr="00AA13EF">
        <w:rPr>
          <w:rFonts w:ascii="Times New Roman" w:hAnsi="Times New Roman" w:cs="Times New Roman"/>
          <w:bCs/>
          <w:sz w:val="24"/>
          <w:szCs w:val="24"/>
        </w:rPr>
        <w:t>» Ненецкого автономного округа</w:t>
      </w:r>
      <w:r w:rsidRPr="00AA13EF">
        <w:rPr>
          <w:rFonts w:ascii="Times New Roman" w:hAnsi="Times New Roman" w:cs="Times New Roman"/>
          <w:sz w:val="24"/>
          <w:szCs w:val="24"/>
        </w:rPr>
        <w:t>, утвержденное решением Совета депутатов муниципального образования «</w:t>
      </w:r>
      <w:r w:rsidRPr="00AA13EF">
        <w:rPr>
          <w:rFonts w:ascii="Times New Roman" w:eastAsia="Microsoft YaHei" w:hAnsi="Times New Roman"/>
          <w:bCs/>
          <w:spacing w:val="-5"/>
          <w:sz w:val="24"/>
          <w:szCs w:val="24"/>
        </w:rPr>
        <w:t>Хорей-Верский</w:t>
      </w:r>
      <w:r w:rsidRPr="00AA13EF">
        <w:rPr>
          <w:rFonts w:ascii="Times New Roman" w:hAnsi="Times New Roman" w:cs="Times New Roman"/>
          <w:sz w:val="24"/>
          <w:szCs w:val="24"/>
        </w:rPr>
        <w:t>» Ненецкого автономного округа от 19.03.2018 № 3.</w:t>
      </w:r>
    </w:p>
    <w:p w14:paraId="713C4F7B" w14:textId="77777777" w:rsidR="00431882" w:rsidRPr="00AA13EF" w:rsidRDefault="00431882" w:rsidP="004318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3EF">
        <w:rPr>
          <w:rFonts w:ascii="Times New Roman" w:hAnsi="Times New Roman"/>
          <w:sz w:val="24"/>
          <w:szCs w:val="24"/>
        </w:rPr>
        <w:t>2. Настоящее решение вступает в силу после его официального опубликования (обнародования).</w:t>
      </w:r>
    </w:p>
    <w:p w14:paraId="31C220D7" w14:textId="77777777" w:rsidR="00431882" w:rsidRPr="00AA13EF" w:rsidRDefault="00431882" w:rsidP="004318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A13E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F729505" w14:textId="77777777" w:rsidR="00431882" w:rsidRPr="00AA13EF" w:rsidRDefault="00431882" w:rsidP="00431882">
      <w:pPr>
        <w:pStyle w:val="ConsPlusTitle"/>
        <w:jc w:val="right"/>
        <w:outlineLvl w:val="0"/>
        <w:rPr>
          <w:rFonts w:ascii="Arial" w:hAnsi="Arial"/>
          <w:sz w:val="24"/>
          <w:szCs w:val="24"/>
        </w:rPr>
      </w:pPr>
    </w:p>
    <w:p w14:paraId="69CBD481" w14:textId="77777777" w:rsidR="00431882" w:rsidRPr="00AA13EF" w:rsidRDefault="00431882" w:rsidP="00431882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A13EF">
        <w:rPr>
          <w:rFonts w:ascii="Times New Roman" w:hAnsi="Times New Roman" w:cs="Times New Roman"/>
          <w:b w:val="0"/>
          <w:sz w:val="24"/>
          <w:szCs w:val="24"/>
        </w:rPr>
        <w:t>Глава Сельского поселения</w:t>
      </w:r>
    </w:p>
    <w:p w14:paraId="4BA44416" w14:textId="77777777" w:rsidR="00431882" w:rsidRPr="00AA13EF" w:rsidRDefault="00431882" w:rsidP="00431882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A13EF">
        <w:rPr>
          <w:rFonts w:ascii="Times New Roman" w:hAnsi="Times New Roman" w:cs="Times New Roman"/>
          <w:b w:val="0"/>
          <w:sz w:val="24"/>
          <w:szCs w:val="24"/>
        </w:rPr>
        <w:t>«</w:t>
      </w:r>
      <w:r w:rsidRPr="00AA13EF">
        <w:rPr>
          <w:rFonts w:ascii="Times New Roman" w:eastAsia="Microsoft YaHei" w:hAnsi="Times New Roman"/>
          <w:b w:val="0"/>
          <w:spacing w:val="-5"/>
          <w:sz w:val="24"/>
          <w:szCs w:val="24"/>
        </w:rPr>
        <w:t>Хорей-Верский сельсовет</w:t>
      </w:r>
      <w:r w:rsidRPr="00AA13EF">
        <w:rPr>
          <w:rFonts w:ascii="Times New Roman" w:hAnsi="Times New Roman" w:cs="Times New Roman"/>
          <w:b w:val="0"/>
          <w:sz w:val="24"/>
          <w:szCs w:val="24"/>
        </w:rPr>
        <w:t>»</w:t>
      </w:r>
    </w:p>
    <w:p w14:paraId="77D4D70E" w14:textId="52EDF363" w:rsidR="00431882" w:rsidRDefault="00431882" w:rsidP="00431882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A13EF">
        <w:rPr>
          <w:rFonts w:ascii="Times New Roman" w:hAnsi="Times New Roman" w:cs="Times New Roman"/>
          <w:b w:val="0"/>
          <w:sz w:val="24"/>
          <w:szCs w:val="24"/>
        </w:rPr>
        <w:t>Заполярного района Ненецкого автономного округа</w:t>
      </w:r>
      <w:r w:rsidR="00AA13EF">
        <w:rPr>
          <w:rFonts w:ascii="Times New Roman" w:hAnsi="Times New Roman" w:cs="Times New Roman"/>
          <w:b w:val="0"/>
          <w:sz w:val="24"/>
          <w:szCs w:val="24"/>
        </w:rPr>
        <w:t xml:space="preserve">                       О.К.Бочкина</w:t>
      </w:r>
    </w:p>
    <w:p w14:paraId="5EFA8F5F" w14:textId="4D5B121E" w:rsidR="00AA13EF" w:rsidRDefault="00AA13EF" w:rsidP="00431882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39D2E43D" w14:textId="6A8ABBBE" w:rsidR="00AA13EF" w:rsidRDefault="00AA13EF" w:rsidP="00431882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67516214" w14:textId="382C9559" w:rsidR="00AA13EF" w:rsidRDefault="00AA13EF" w:rsidP="00431882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216A4961" w14:textId="058DE41C" w:rsidR="00AA13EF" w:rsidRDefault="00AA13EF" w:rsidP="00431882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2F74BFCB" w14:textId="77777777" w:rsidR="00AA13EF" w:rsidRPr="00AA13EF" w:rsidRDefault="00AA13EF" w:rsidP="00431882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3B4B36D6" w14:textId="77777777" w:rsidR="00431882" w:rsidRPr="00AA13EF" w:rsidRDefault="00431882" w:rsidP="00431882">
      <w:pPr>
        <w:pStyle w:val="ConsPlusTitle"/>
        <w:jc w:val="right"/>
        <w:outlineLvl w:val="0"/>
        <w:rPr>
          <w:rFonts w:ascii="Times New Roman" w:hAnsi="Times New Roman" w:cs="Arial"/>
          <w:b w:val="0"/>
          <w:sz w:val="24"/>
          <w:szCs w:val="24"/>
        </w:rPr>
      </w:pPr>
      <w:r w:rsidRPr="00AA13EF">
        <w:rPr>
          <w:rFonts w:ascii="Arial" w:hAnsi="Arial" w:cs="Arial"/>
          <w:b w:val="0"/>
          <w:bCs/>
          <w:sz w:val="24"/>
          <w:szCs w:val="24"/>
        </w:rPr>
        <w:br w:type="page"/>
      </w:r>
      <w:r w:rsidRPr="00AA13EF">
        <w:rPr>
          <w:rFonts w:ascii="Times New Roman" w:hAnsi="Times New Roman"/>
          <w:b w:val="0"/>
          <w:sz w:val="24"/>
          <w:szCs w:val="24"/>
        </w:rPr>
        <w:lastRenderedPageBreak/>
        <w:t>Приложение</w:t>
      </w:r>
      <w:r w:rsidRPr="00AA13EF">
        <w:rPr>
          <w:rFonts w:ascii="Times New Roman" w:hAnsi="Times New Roman"/>
          <w:b w:val="0"/>
          <w:sz w:val="24"/>
          <w:szCs w:val="24"/>
        </w:rPr>
        <w:br/>
        <w:t xml:space="preserve">к </w:t>
      </w:r>
      <w:hyperlink r:id="rId5" w:anchor="/document/44014478/entry/0" w:history="1">
        <w:r w:rsidRPr="00AA13EF">
          <w:rPr>
            <w:rStyle w:val="a3"/>
            <w:rFonts w:ascii="Times New Roman" w:hAnsi="Times New Roman"/>
            <w:b w:val="0"/>
            <w:sz w:val="24"/>
            <w:szCs w:val="24"/>
          </w:rPr>
          <w:t>решению</w:t>
        </w:r>
      </w:hyperlink>
      <w:r w:rsidRPr="00AA13EF">
        <w:rPr>
          <w:rFonts w:ascii="Times New Roman" w:hAnsi="Times New Roman"/>
          <w:b w:val="0"/>
          <w:sz w:val="24"/>
          <w:szCs w:val="24"/>
        </w:rPr>
        <w:t xml:space="preserve"> Совета депутатов </w:t>
      </w:r>
    </w:p>
    <w:p w14:paraId="4F83883B" w14:textId="77777777" w:rsidR="00431882" w:rsidRPr="00AA13EF" w:rsidRDefault="00431882" w:rsidP="00431882">
      <w:pPr>
        <w:pStyle w:val="ConsPlusTitle"/>
        <w:jc w:val="right"/>
        <w:outlineLvl w:val="0"/>
        <w:rPr>
          <w:rFonts w:ascii="Times New Roman" w:hAnsi="Times New Roman"/>
          <w:b w:val="0"/>
          <w:sz w:val="24"/>
          <w:szCs w:val="24"/>
        </w:rPr>
      </w:pPr>
      <w:r w:rsidRPr="00AA13EF">
        <w:rPr>
          <w:rFonts w:ascii="Times New Roman" w:hAnsi="Times New Roman"/>
          <w:b w:val="0"/>
          <w:sz w:val="24"/>
          <w:szCs w:val="24"/>
        </w:rPr>
        <w:t>Сельского поселения «</w:t>
      </w:r>
      <w:r w:rsidRPr="00AA13EF">
        <w:rPr>
          <w:rFonts w:ascii="Times New Roman" w:eastAsia="Microsoft YaHei" w:hAnsi="Times New Roman"/>
          <w:b w:val="0"/>
          <w:spacing w:val="-5"/>
          <w:sz w:val="24"/>
          <w:szCs w:val="24"/>
        </w:rPr>
        <w:t>Хорей-Верский сельсовет</w:t>
      </w:r>
      <w:r w:rsidRPr="00AA13EF">
        <w:rPr>
          <w:rFonts w:ascii="Times New Roman" w:hAnsi="Times New Roman"/>
          <w:b w:val="0"/>
          <w:sz w:val="24"/>
          <w:szCs w:val="24"/>
        </w:rPr>
        <w:t>»</w:t>
      </w:r>
    </w:p>
    <w:p w14:paraId="040E2D22" w14:textId="77777777" w:rsidR="00431882" w:rsidRPr="00AA13EF" w:rsidRDefault="00431882" w:rsidP="00431882">
      <w:pPr>
        <w:pStyle w:val="ConsPlusTitle"/>
        <w:jc w:val="right"/>
        <w:outlineLvl w:val="0"/>
        <w:rPr>
          <w:rFonts w:ascii="Times New Roman" w:hAnsi="Times New Roman"/>
          <w:b w:val="0"/>
          <w:sz w:val="24"/>
          <w:szCs w:val="24"/>
        </w:rPr>
      </w:pPr>
      <w:r w:rsidRPr="00AA13EF">
        <w:rPr>
          <w:rFonts w:ascii="Times New Roman" w:hAnsi="Times New Roman"/>
          <w:b w:val="0"/>
          <w:sz w:val="24"/>
          <w:szCs w:val="24"/>
        </w:rPr>
        <w:t>Заполярного района Ненецкого автономного округа</w:t>
      </w:r>
    </w:p>
    <w:p w14:paraId="2EE621D5" w14:textId="08FBF940" w:rsidR="00431882" w:rsidRPr="00AA13EF" w:rsidRDefault="00431882" w:rsidP="004318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13E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AA13EF">
        <w:rPr>
          <w:rFonts w:ascii="Times New Roman" w:hAnsi="Times New Roman"/>
          <w:sz w:val="24"/>
          <w:szCs w:val="24"/>
        </w:rPr>
        <w:t xml:space="preserve">                             </w:t>
      </w:r>
      <w:r w:rsidRPr="00AA13EF">
        <w:rPr>
          <w:rFonts w:ascii="Times New Roman" w:hAnsi="Times New Roman"/>
          <w:sz w:val="24"/>
          <w:szCs w:val="24"/>
        </w:rPr>
        <w:t>от 2</w:t>
      </w:r>
      <w:r w:rsidR="00AA13EF">
        <w:rPr>
          <w:rFonts w:ascii="Times New Roman" w:hAnsi="Times New Roman"/>
          <w:sz w:val="24"/>
          <w:szCs w:val="24"/>
        </w:rPr>
        <w:t>1</w:t>
      </w:r>
      <w:r w:rsidRPr="00AA13EF">
        <w:rPr>
          <w:rFonts w:ascii="Times New Roman" w:hAnsi="Times New Roman"/>
          <w:sz w:val="24"/>
          <w:szCs w:val="24"/>
        </w:rPr>
        <w:t xml:space="preserve">.09.2022 </w:t>
      </w:r>
      <w:r w:rsidR="00AA13EF">
        <w:rPr>
          <w:rFonts w:ascii="Times New Roman" w:hAnsi="Times New Roman"/>
          <w:sz w:val="24"/>
          <w:szCs w:val="24"/>
        </w:rPr>
        <w:t>№3</w:t>
      </w:r>
    </w:p>
    <w:p w14:paraId="4DACAFDC" w14:textId="77777777" w:rsidR="00431882" w:rsidRPr="00AA13EF" w:rsidRDefault="00431882" w:rsidP="004318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4E36FB3" w14:textId="77777777" w:rsidR="00431882" w:rsidRPr="00AA13EF" w:rsidRDefault="00431882" w:rsidP="004318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410BA1" w14:textId="77777777" w:rsidR="00431882" w:rsidRPr="00AA13EF" w:rsidRDefault="00431882" w:rsidP="00431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13EF">
        <w:rPr>
          <w:rFonts w:ascii="Times New Roman" w:hAnsi="Times New Roman"/>
          <w:b/>
          <w:sz w:val="24"/>
          <w:szCs w:val="24"/>
        </w:rPr>
        <w:t xml:space="preserve">Изменения  </w:t>
      </w:r>
    </w:p>
    <w:p w14:paraId="5E680504" w14:textId="77777777" w:rsidR="00431882" w:rsidRPr="00AA13EF" w:rsidRDefault="00431882" w:rsidP="00431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13EF">
        <w:rPr>
          <w:rFonts w:ascii="Times New Roman" w:eastAsia="Microsoft YaHei" w:hAnsi="Times New Roman"/>
          <w:b/>
          <w:bCs/>
          <w:spacing w:val="-5"/>
          <w:sz w:val="24"/>
          <w:szCs w:val="24"/>
        </w:rPr>
        <w:t>в Положение о порядке назначения и проведения опроса граждан в муниципальном образовании «</w:t>
      </w:r>
      <w:r w:rsidRPr="00AA13EF">
        <w:rPr>
          <w:rFonts w:ascii="Times New Roman" w:eastAsia="Microsoft YaHei" w:hAnsi="Times New Roman"/>
          <w:b/>
          <w:spacing w:val="-5"/>
          <w:sz w:val="24"/>
          <w:szCs w:val="24"/>
        </w:rPr>
        <w:t>Хорей-Верский сельсовет</w:t>
      </w:r>
      <w:r w:rsidRPr="00AA13EF">
        <w:rPr>
          <w:rFonts w:ascii="Times New Roman" w:eastAsia="Microsoft YaHei" w:hAnsi="Times New Roman"/>
          <w:b/>
          <w:bCs/>
          <w:spacing w:val="-5"/>
          <w:sz w:val="24"/>
          <w:szCs w:val="24"/>
        </w:rPr>
        <w:t>» Ненецкого автономного округа</w:t>
      </w:r>
    </w:p>
    <w:p w14:paraId="57954903" w14:textId="77777777" w:rsidR="00431882" w:rsidRPr="00AA13EF" w:rsidRDefault="00431882" w:rsidP="00431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1EDAC6" w14:textId="77777777" w:rsidR="00431882" w:rsidRPr="00AA13EF" w:rsidRDefault="00431882" w:rsidP="004318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0"/>
      <w:bookmarkEnd w:id="0"/>
      <w:r w:rsidRPr="00AA13EF">
        <w:rPr>
          <w:rFonts w:ascii="Times New Roman" w:hAnsi="Times New Roman" w:cs="Times New Roman"/>
          <w:sz w:val="24"/>
          <w:szCs w:val="24"/>
        </w:rPr>
        <w:t xml:space="preserve">1. пункт 1.4 дополнить </w:t>
      </w:r>
      <w:r w:rsidRPr="00AA13EF">
        <w:rPr>
          <w:rFonts w:ascii="Times New Roman" w:hAnsi="Times New Roman"/>
          <w:sz w:val="24"/>
          <w:szCs w:val="24"/>
        </w:rPr>
        <w:t xml:space="preserve">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возраста.». </w:t>
      </w:r>
    </w:p>
    <w:p w14:paraId="5BBB99DF" w14:textId="77777777" w:rsidR="00431882" w:rsidRPr="00AA13EF" w:rsidRDefault="00431882" w:rsidP="004318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70AE5D7" w14:textId="77777777" w:rsidR="00431882" w:rsidRPr="00AA13EF" w:rsidRDefault="00431882" w:rsidP="004318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3EF">
        <w:rPr>
          <w:rFonts w:ascii="Times New Roman" w:hAnsi="Times New Roman" w:cs="Times New Roman"/>
          <w:sz w:val="24"/>
          <w:szCs w:val="24"/>
        </w:rPr>
        <w:t>2. пункт 2.1 дополнить подпунктом 3 следующего содержания:</w:t>
      </w:r>
    </w:p>
    <w:p w14:paraId="08203D2E" w14:textId="77777777" w:rsidR="00431882" w:rsidRPr="00AA13EF" w:rsidRDefault="00431882" w:rsidP="00431882">
      <w:pPr>
        <w:pStyle w:val="ConsPlusNormal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AA13EF">
        <w:rPr>
          <w:rFonts w:ascii="Times New Roman" w:hAnsi="Times New Roman" w:cs="Times New Roman"/>
          <w:sz w:val="24"/>
          <w:szCs w:val="24"/>
        </w:rPr>
        <w:t xml:space="preserve">«3) </w:t>
      </w:r>
      <w:r w:rsidRPr="00AA13EF">
        <w:rPr>
          <w:rFonts w:ascii="Times New Roman" w:hAnsi="Times New Roman"/>
          <w:sz w:val="24"/>
          <w:szCs w:val="24"/>
        </w:rPr>
        <w:t>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проекта.».</w:t>
      </w:r>
    </w:p>
    <w:p w14:paraId="57D7B98B" w14:textId="77777777" w:rsidR="00431882" w:rsidRPr="00AA13EF" w:rsidRDefault="00431882" w:rsidP="004318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9F5ED4E" w14:textId="77777777" w:rsidR="00431882" w:rsidRPr="00AA13EF" w:rsidRDefault="00431882" w:rsidP="004318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A13EF">
        <w:rPr>
          <w:rFonts w:ascii="Times New Roman" w:hAnsi="Times New Roman"/>
          <w:sz w:val="24"/>
          <w:szCs w:val="24"/>
        </w:rPr>
        <w:t>3. в пункте 2.2:</w:t>
      </w:r>
    </w:p>
    <w:p w14:paraId="3A9D7AB7" w14:textId="77777777" w:rsidR="00431882" w:rsidRPr="00AA13EF" w:rsidRDefault="00431882" w:rsidP="004318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A13EF">
        <w:rPr>
          <w:rFonts w:ascii="Times New Roman" w:hAnsi="Times New Roman"/>
          <w:sz w:val="24"/>
          <w:szCs w:val="24"/>
        </w:rPr>
        <w:t>3.1. абзац первый после первого предложения дополнить предложением следующего содержания: «Для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«Интернет».»;</w:t>
      </w:r>
    </w:p>
    <w:p w14:paraId="46798CDB" w14:textId="77777777" w:rsidR="00431882" w:rsidRPr="00AA13EF" w:rsidRDefault="00431882" w:rsidP="004318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A13EF">
        <w:rPr>
          <w:rFonts w:ascii="Times New Roman" w:hAnsi="Times New Roman"/>
          <w:sz w:val="24"/>
          <w:szCs w:val="24"/>
        </w:rPr>
        <w:t>3.2. дополнить подпунктом 6.1 следующего содержания:</w:t>
      </w:r>
    </w:p>
    <w:p w14:paraId="401D8740" w14:textId="77777777" w:rsidR="00431882" w:rsidRPr="00AA13EF" w:rsidRDefault="00431882" w:rsidP="004318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A13EF">
        <w:rPr>
          <w:rFonts w:ascii="Times New Roman" w:hAnsi="Times New Roman"/>
          <w:sz w:val="24"/>
          <w:szCs w:val="24"/>
        </w:rPr>
        <w:t>«6.1)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«Интернет»;».</w:t>
      </w:r>
    </w:p>
    <w:p w14:paraId="47DA65FC" w14:textId="77777777" w:rsidR="00431882" w:rsidRPr="00AA13EF" w:rsidRDefault="00431882" w:rsidP="004318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087562E" w14:textId="77777777" w:rsidR="00431882" w:rsidRPr="00AA13EF" w:rsidRDefault="00431882" w:rsidP="004318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A13EF">
        <w:rPr>
          <w:rFonts w:ascii="Times New Roman" w:hAnsi="Times New Roman"/>
          <w:sz w:val="24"/>
          <w:szCs w:val="24"/>
        </w:rPr>
        <w:t xml:space="preserve">4. в подпункте 1 пункта 7 после слов «Совета депутатов» дополнить словами «или жителей муниципального образования». </w:t>
      </w:r>
    </w:p>
    <w:p w14:paraId="0301F031" w14:textId="77777777" w:rsidR="00431882" w:rsidRPr="00AA13EF" w:rsidRDefault="00431882" w:rsidP="004318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C68343B" w14:textId="77777777" w:rsidR="00431882" w:rsidRPr="00AA13EF" w:rsidRDefault="00431882" w:rsidP="004318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9D639FB" w14:textId="77777777" w:rsidR="007B3498" w:rsidRPr="00AA13EF" w:rsidRDefault="007B3498">
      <w:pPr>
        <w:rPr>
          <w:sz w:val="24"/>
          <w:szCs w:val="24"/>
        </w:rPr>
      </w:pPr>
    </w:p>
    <w:sectPr w:rsidR="007B3498" w:rsidRPr="00AA1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98"/>
    <w:rsid w:val="00431882"/>
    <w:rsid w:val="007B3498"/>
    <w:rsid w:val="00AA13EF"/>
    <w:rsid w:val="00A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3D0E"/>
  <w15:chartTrackingRefBased/>
  <w15:docId w15:val="{BEA9E6D1-444E-42D5-A8BB-A2CE69C0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8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1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3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2022-09-10T07:36:00Z</dcterms:created>
  <dcterms:modified xsi:type="dcterms:W3CDTF">2022-09-22T07:48:00Z</dcterms:modified>
</cp:coreProperties>
</file>